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625" w:rsidRDefault="00884625" w:rsidP="00884625">
      <w:pPr>
        <w:jc w:val="both"/>
      </w:pPr>
      <w:r>
        <w:t xml:space="preserve">         A Magyar Nemzeti Tanács (továbbiakban: Tanács) a Tanács Alapszabályának 16. szakasza (1.) bekezdésének f.) pontja, és  a 48. szakasz (1) bekezdése alapján (elfogadva 2010. július 3-án 12/2010 iratszám alatt és 2010.</w:t>
      </w:r>
      <w:r w:rsidR="009A7534">
        <w:t xml:space="preserve"> </w:t>
      </w:r>
      <w:r>
        <w:t xml:space="preserve">július 30-án 16/2010 iratszám alatt), a Tanács </w:t>
      </w:r>
      <w:r w:rsidR="00C42734">
        <w:t>IX.</w:t>
      </w:r>
      <w:r>
        <w:t xml:space="preserve"> rendes ülésén, </w:t>
      </w:r>
      <w:r w:rsidR="00C32CB3">
        <w:t>2011. április 5-én</w:t>
      </w:r>
      <w:r>
        <w:t xml:space="preserve"> meghozza</w:t>
      </w:r>
    </w:p>
    <w:p w:rsidR="00884625" w:rsidRDefault="00884625" w:rsidP="00884625">
      <w:pPr>
        <w:jc w:val="center"/>
        <w:rPr>
          <w:b/>
          <w:i/>
        </w:rPr>
      </w:pPr>
    </w:p>
    <w:p w:rsidR="00884625" w:rsidRDefault="00884625" w:rsidP="00884625">
      <w:pPr>
        <w:jc w:val="center"/>
        <w:rPr>
          <w:b/>
          <w:i/>
        </w:rPr>
      </w:pPr>
    </w:p>
    <w:p w:rsidR="00925BCD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>A</w:t>
      </w:r>
      <w:r w:rsidR="009A7534">
        <w:rPr>
          <w:b/>
          <w:i/>
        </w:rPr>
        <w:t xml:space="preserve"> </w:t>
      </w:r>
      <w:r w:rsidR="00B313B4">
        <w:rPr>
          <w:b/>
          <w:i/>
        </w:rPr>
        <w:t xml:space="preserve">FORUM KÖNYVKIADÓ INTÉZET </w:t>
      </w:r>
    </w:p>
    <w:p w:rsidR="00884625" w:rsidRPr="00884625" w:rsidRDefault="00884625" w:rsidP="00884625">
      <w:pPr>
        <w:jc w:val="center"/>
        <w:rPr>
          <w:b/>
          <w:i/>
        </w:rPr>
      </w:pPr>
      <w:r w:rsidRPr="00884625">
        <w:rPr>
          <w:b/>
          <w:i/>
        </w:rPr>
        <w:t>ALAPSZABÁLYÁNAK VÉLEMÉNYEZÉSÉRÓL SZÓLÓ ZÁRADÉKÁT</w:t>
      </w:r>
    </w:p>
    <w:p w:rsidR="00884625" w:rsidRDefault="00884625" w:rsidP="00884625">
      <w:pPr>
        <w:jc w:val="center"/>
        <w:rPr>
          <w:b/>
          <w:i/>
        </w:rPr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1.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  <w:r>
        <w:t xml:space="preserve">          A Magyar Nemzeti Tanács</w:t>
      </w:r>
      <w:r w:rsidR="009A7534">
        <w:t xml:space="preserve"> </w:t>
      </w:r>
      <w:r>
        <w:t>támogatja és Vajdaság Autonóm Tartomány Kormányának jóváhagyásra javasolja a</w:t>
      </w:r>
      <w:r w:rsidR="009A7534">
        <w:t xml:space="preserve"> </w:t>
      </w:r>
      <w:r w:rsidR="00B313B4">
        <w:t xml:space="preserve">Forum Könyvkiadó Intézet </w:t>
      </w:r>
      <w:r w:rsidR="007C1F9E">
        <w:t>A</w:t>
      </w:r>
      <w:bookmarkStart w:id="0" w:name="_GoBack"/>
      <w:bookmarkEnd w:id="0"/>
      <w:r>
        <w:t xml:space="preserve">lapszabályát, melyet az </w:t>
      </w:r>
      <w:r w:rsidR="00105B65">
        <w:t xml:space="preserve">Intézet igazgató bizottsága </w:t>
      </w:r>
      <w:r>
        <w:t xml:space="preserve">2011. március </w:t>
      </w:r>
      <w:r w:rsidR="00105B65">
        <w:t>2</w:t>
      </w:r>
      <w:r w:rsidR="00B313B4">
        <w:t>2</w:t>
      </w:r>
      <w:r>
        <w:t xml:space="preserve">-i ülésén fogadott el.  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Pr="00C42734" w:rsidRDefault="00C42734" w:rsidP="00C42734">
      <w:pPr>
        <w:pStyle w:val="BodyText"/>
        <w:spacing w:after="0"/>
        <w:jc w:val="center"/>
        <w:rPr>
          <w:b/>
          <w:i/>
        </w:rPr>
      </w:pPr>
      <w:r w:rsidRPr="00C42734">
        <w:rPr>
          <w:b/>
          <w:i/>
        </w:rPr>
        <w:t>2. szakasz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jc w:val="both"/>
      </w:pPr>
      <w:r>
        <w:t xml:space="preserve">          Jelen záradék az elfogadásának napján lép hatályba. </w:t>
      </w:r>
    </w:p>
    <w:p w:rsidR="00C42734" w:rsidRDefault="00C42734" w:rsidP="00C42734">
      <w:pPr>
        <w:pStyle w:val="ListParagraph"/>
        <w:ind w:left="0"/>
        <w:jc w:val="both"/>
        <w:rPr>
          <w:lang w:val="hu-HU"/>
        </w:rPr>
      </w:pPr>
      <w:r>
        <w:rPr>
          <w:lang w:val="hu-HU"/>
        </w:rPr>
        <w:t xml:space="preserve">          Jelen záradék a Tanács hivatalos honlapján kerül közzétételre. </w:t>
      </w:r>
    </w:p>
    <w:p w:rsidR="00C42734" w:rsidRDefault="00C42734" w:rsidP="00C42734">
      <w:pPr>
        <w:pStyle w:val="BodyText"/>
        <w:spacing w:after="0"/>
        <w:jc w:val="both"/>
      </w:pPr>
    </w:p>
    <w:p w:rsidR="00C42734" w:rsidRDefault="00C42734" w:rsidP="00C42734">
      <w:pPr>
        <w:pStyle w:val="BodyText"/>
        <w:spacing w:after="0"/>
        <w:jc w:val="both"/>
      </w:pPr>
    </w:p>
    <w:p w:rsidR="00884625" w:rsidRDefault="00884625" w:rsidP="00884625"/>
    <w:p w:rsidR="00884625" w:rsidRDefault="00884625" w:rsidP="00884625">
      <w:pPr>
        <w:jc w:val="center"/>
      </w:pP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MAGYAR NEMZETI TANÁCS</w:t>
      </w:r>
    </w:p>
    <w:p w:rsidR="00884625" w:rsidRDefault="00884625" w:rsidP="00884625">
      <w:pPr>
        <w:spacing w:line="100" w:lineRule="atLeast"/>
        <w:rPr>
          <w:b/>
          <w:i/>
          <w:color w:val="000000"/>
          <w:lang w:val="sr-Latn-CS"/>
        </w:rPr>
      </w:pPr>
      <w:r>
        <w:rPr>
          <w:b/>
          <w:i/>
          <w:color w:val="000000"/>
          <w:lang w:val="sr-Latn-CS"/>
        </w:rPr>
        <w:t>Szabadka,</w:t>
      </w:r>
      <w:r w:rsidR="007D51FF">
        <w:rPr>
          <w:b/>
          <w:i/>
          <w:color w:val="000000"/>
          <w:lang w:val="sr-Latn-CS"/>
        </w:rPr>
        <w:t xml:space="preserve"> </w:t>
      </w:r>
      <w:r w:rsidR="00A9157B">
        <w:rPr>
          <w:b/>
          <w:i/>
          <w:color w:val="000000"/>
          <w:lang w:val="sr-Latn-CS"/>
        </w:rPr>
        <w:t xml:space="preserve"> </w:t>
      </w:r>
      <w:r>
        <w:rPr>
          <w:b/>
          <w:i/>
          <w:color w:val="000000"/>
          <w:lang w:val="sr-Latn-CS"/>
        </w:rPr>
        <w:t>Ago Mamužić u 11./II.</w:t>
      </w:r>
    </w:p>
    <w:p w:rsidR="00884625" w:rsidRDefault="00884625" w:rsidP="00884625">
      <w:pPr>
        <w:spacing w:line="100" w:lineRule="atLeast"/>
        <w:jc w:val="both"/>
        <w:rPr>
          <w:b/>
          <w:i/>
          <w:color w:val="000000"/>
          <w:u w:val="single"/>
          <w:lang w:val="sr-Latn-CS"/>
        </w:rPr>
      </w:pPr>
      <w:r>
        <w:rPr>
          <w:b/>
          <w:i/>
          <w:color w:val="000000"/>
          <w:lang w:val="sr-Latn-CS"/>
        </w:rPr>
        <w:t>Iratszám: _</w:t>
      </w:r>
      <w:r w:rsidR="007C1F9E">
        <w:rPr>
          <w:b/>
          <w:i/>
          <w:color w:val="000000"/>
          <w:lang w:val="sr-Latn-CS"/>
        </w:rPr>
        <w:t>Z/53/2011</w:t>
      </w:r>
      <w:r>
        <w:rPr>
          <w:b/>
          <w:i/>
          <w:color w:val="000000"/>
          <w:lang w:val="sr-Latn-CS"/>
        </w:rPr>
        <w:t>__</w:t>
      </w:r>
    </w:p>
    <w:p w:rsidR="00884625" w:rsidRDefault="00884625" w:rsidP="00884625">
      <w:pPr>
        <w:jc w:val="both"/>
        <w:rPr>
          <w:lang w:val="sr-Latn-CS"/>
        </w:rPr>
      </w:pPr>
      <w:r>
        <w:rPr>
          <w:b/>
          <w:i/>
          <w:color w:val="000000"/>
          <w:lang w:val="sr-Latn-CS"/>
        </w:rPr>
        <w:t>Kelt: _</w:t>
      </w:r>
      <w:r w:rsidR="007C1F9E">
        <w:rPr>
          <w:b/>
          <w:i/>
          <w:color w:val="000000"/>
          <w:lang w:val="sr-Latn-CS"/>
        </w:rPr>
        <w:t>2011. április 5-én_</w:t>
      </w: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jc w:val="both"/>
        <w:rPr>
          <w:lang w:val="sr-Latn-CS"/>
        </w:rPr>
      </w:pPr>
    </w:p>
    <w:p w:rsidR="00884625" w:rsidRDefault="00884625" w:rsidP="00884625">
      <w:pPr>
        <w:pStyle w:val="BodyText"/>
      </w:pPr>
    </w:p>
    <w:p w:rsidR="007C1F9E" w:rsidRDefault="007C1F9E" w:rsidP="00884625">
      <w:pPr>
        <w:pStyle w:val="BodyText"/>
      </w:pPr>
    </w:p>
    <w:p w:rsidR="007C1F9E" w:rsidRDefault="007C1F9E" w:rsidP="00884625">
      <w:pPr>
        <w:pStyle w:val="BodyText"/>
      </w:pPr>
    </w:p>
    <w:p w:rsidR="007C1F9E" w:rsidRDefault="007C1F9E" w:rsidP="00884625">
      <w:pPr>
        <w:pStyle w:val="BodyText"/>
      </w:pPr>
    </w:p>
    <w:p w:rsidR="007C1F9E" w:rsidRDefault="007C1F9E" w:rsidP="00884625">
      <w:pPr>
        <w:pStyle w:val="BodyText"/>
      </w:pPr>
    </w:p>
    <w:p w:rsidR="00C75F3F" w:rsidRPr="00EB3D67" w:rsidRDefault="00C75F3F" w:rsidP="00C75F3F">
      <w:pPr>
        <w:pStyle w:val="BodyText"/>
        <w:ind w:firstLine="720"/>
      </w:pPr>
      <w:r>
        <w:t>___________________</w:t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C75F3F" w:rsidRPr="00EB3D67" w:rsidRDefault="00C75F3F" w:rsidP="00C75F3F">
      <w:pPr>
        <w:pStyle w:val="BodyText"/>
        <w:ind w:firstLine="720"/>
      </w:pPr>
      <w:r>
        <w:t xml:space="preserve">  </w:t>
      </w:r>
      <w:r w:rsidRPr="00EB3D67">
        <w:t>ifj.</w:t>
      </w:r>
      <w:r>
        <w:t xml:space="preserve"> </w:t>
      </w:r>
      <w:r w:rsidRPr="00EB3D67">
        <w:t>dr. Korhecz Tamás</w:t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EB3D67">
        <w:t xml:space="preserve">Várkonyi Zsolt </w:t>
      </w:r>
    </w:p>
    <w:p w:rsidR="00C75F3F" w:rsidRPr="00EB3D67" w:rsidRDefault="00C75F3F" w:rsidP="00C75F3F">
      <w:pPr>
        <w:pStyle w:val="BodyText"/>
        <w:ind w:firstLine="720"/>
      </w:pPr>
      <w:r>
        <w:t xml:space="preserve">            </w:t>
      </w:r>
      <w:r w:rsidRPr="00EB3D67">
        <w:t>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jegyző</w:t>
      </w: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884625" w:rsidRDefault="00884625" w:rsidP="00884625">
      <w:pPr>
        <w:jc w:val="center"/>
      </w:pPr>
    </w:p>
    <w:p w:rsidR="004D565A" w:rsidRPr="004D565A" w:rsidRDefault="004D565A" w:rsidP="00C75F3F">
      <w:pPr>
        <w:widowControl/>
        <w:suppressAutoHyphens w:val="0"/>
        <w:rPr>
          <w:rFonts w:eastAsia="Times New Roman"/>
          <w:szCs w:val="24"/>
          <w:lang w:eastAsia="hu-HU"/>
        </w:rPr>
      </w:pPr>
    </w:p>
    <w:sectPr w:rsidR="004D565A" w:rsidRPr="004D565A" w:rsidSect="009D079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276"/>
    <w:multiLevelType w:val="hybridMultilevel"/>
    <w:tmpl w:val="CAF49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A615F1"/>
    <w:rsid w:val="00005B34"/>
    <w:rsid w:val="001021AA"/>
    <w:rsid w:val="00105B65"/>
    <w:rsid w:val="001B5D2A"/>
    <w:rsid w:val="002F70BA"/>
    <w:rsid w:val="004D565A"/>
    <w:rsid w:val="00506C53"/>
    <w:rsid w:val="00595B72"/>
    <w:rsid w:val="0071241F"/>
    <w:rsid w:val="007C1F9E"/>
    <w:rsid w:val="007D51FF"/>
    <w:rsid w:val="00884625"/>
    <w:rsid w:val="00925BCD"/>
    <w:rsid w:val="009A7534"/>
    <w:rsid w:val="009B7A3C"/>
    <w:rsid w:val="009D079D"/>
    <w:rsid w:val="00A44CD4"/>
    <w:rsid w:val="00A615F1"/>
    <w:rsid w:val="00A72A51"/>
    <w:rsid w:val="00A74966"/>
    <w:rsid w:val="00A9157B"/>
    <w:rsid w:val="00B0092E"/>
    <w:rsid w:val="00B313B4"/>
    <w:rsid w:val="00BE4664"/>
    <w:rsid w:val="00C0499A"/>
    <w:rsid w:val="00C240BA"/>
    <w:rsid w:val="00C32CB3"/>
    <w:rsid w:val="00C42734"/>
    <w:rsid w:val="00C75F3F"/>
    <w:rsid w:val="00CC7039"/>
    <w:rsid w:val="00D932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F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615F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615F1"/>
    <w:rPr>
      <w:rFonts w:ascii="Times New Roman" w:eastAsia="Lucida Sans Unicode" w:hAnsi="Times New Roman" w:cs="Times New Roman"/>
      <w:sz w:val="24"/>
      <w:szCs w:val="20"/>
      <w:lang w:val="hu-HU"/>
    </w:rPr>
  </w:style>
  <w:style w:type="paragraph" w:styleId="NormalWeb">
    <w:name w:val="Normal (Web)"/>
    <w:basedOn w:val="Normal"/>
    <w:rsid w:val="00A615F1"/>
    <w:pPr>
      <w:widowControl/>
      <w:suppressAutoHyphens w:val="0"/>
      <w:spacing w:before="100" w:beforeAutospacing="1" w:after="119"/>
    </w:pPr>
    <w:rPr>
      <w:rFonts w:eastAsia="Times New Roman"/>
      <w:szCs w:val="24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884625"/>
    <w:pPr>
      <w:widowControl/>
      <w:suppressAutoHyphens w:val="0"/>
      <w:ind w:left="720"/>
      <w:contextualSpacing/>
    </w:pPr>
    <w:rPr>
      <w:rFonts w:eastAsia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4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XY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2011-04-08T06:41:00Z</cp:lastPrinted>
  <dcterms:created xsi:type="dcterms:W3CDTF">2011-04-14T14:25:00Z</dcterms:created>
  <dcterms:modified xsi:type="dcterms:W3CDTF">2011-04-14T14:25:00Z</dcterms:modified>
</cp:coreProperties>
</file>